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3A4786" w:rsidP="00154047">
      <w:pPr>
        <w:pStyle w:val="a4"/>
        <w:ind w:left="0" w:firstLine="567"/>
        <w:jc w:val="center"/>
        <w:rPr>
          <w:sz w:val="36"/>
        </w:rPr>
      </w:pPr>
      <w:proofErr w:type="gramStart"/>
      <w:r>
        <w:rPr>
          <w:b/>
        </w:rPr>
        <w:t>(</w:t>
      </w:r>
      <w:r w:rsidR="001520F6">
        <w:rPr>
          <w:b/>
        </w:rPr>
        <w:t>МБОУ «</w:t>
      </w:r>
      <w:proofErr w:type="spellStart"/>
      <w:r w:rsidR="001520F6">
        <w:rPr>
          <w:b/>
        </w:rPr>
        <w:t>Завод-Н</w:t>
      </w:r>
      <w:r w:rsidR="00154047">
        <w:rPr>
          <w:b/>
        </w:rPr>
        <w:t>ыртинская</w:t>
      </w:r>
      <w:proofErr w:type="spellEnd"/>
      <w:r w:rsidR="00154047">
        <w:rPr>
          <w:b/>
        </w:rPr>
        <w:t xml:space="preserve"> СОШ имени И.С.Башкирова» </w:t>
      </w:r>
      <w:bookmarkStart w:id="0" w:name="_GoBack"/>
      <w:bookmarkEnd w:id="0"/>
      <w:proofErr w:type="gramEnd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154047">
        <w:rPr>
          <w:sz w:val="28"/>
        </w:rPr>
        <w:t>Exсel</w:t>
      </w:r>
      <w:proofErr w:type="spellEnd"/>
      <w:r w:rsidR="00154047">
        <w:rPr>
          <w:sz w:val="28"/>
        </w:rPr>
        <w:t>), с использованием электронных ресурсов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1520F6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</w:t>
      </w:r>
    </w:p>
    <w:p w:rsidR="008C70D6" w:rsidRDefault="00154047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</w:t>
      </w:r>
      <w:r w:rsidR="00DF31D4">
        <w:rPr>
          <w:sz w:val="28"/>
        </w:rPr>
        <w:t xml:space="preserve">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p w:rsidR="001B4809" w:rsidRDefault="001B4809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 Использовать в работе образовательные платформы ( </w:t>
      </w:r>
      <w:proofErr w:type="spellStart"/>
      <w:r>
        <w:rPr>
          <w:sz w:val="28"/>
        </w:rPr>
        <w:t>Учи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</w:t>
      </w:r>
      <w:proofErr w:type="spellEnd"/>
      <w:r>
        <w:rPr>
          <w:sz w:val="28"/>
        </w:rPr>
        <w:t xml:space="preserve">, РЭШ и другие), создать классы , раздать учащимся логины и пароли. Проинформировать об этом родителей, при необходимости  разъяснить порядок работы </w:t>
      </w:r>
    </w:p>
    <w:sectPr w:rsidR="001B4809" w:rsidSect="00D31493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1520F6"/>
    <w:rsid w:val="00154047"/>
    <w:rsid w:val="001B4809"/>
    <w:rsid w:val="003A4786"/>
    <w:rsid w:val="008C70D6"/>
    <w:rsid w:val="00A01598"/>
    <w:rsid w:val="00D31493"/>
    <w:rsid w:val="00DC062F"/>
    <w:rsid w:val="00DF31D4"/>
    <w:rsid w:val="00E0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149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14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1493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D31493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D31493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D31493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Гульназ</cp:lastModifiedBy>
  <cp:revision>6</cp:revision>
  <cp:lastPrinted>2020-03-21T07:57:00Z</cp:lastPrinted>
  <dcterms:created xsi:type="dcterms:W3CDTF">2020-03-25T12:54:00Z</dcterms:created>
  <dcterms:modified xsi:type="dcterms:W3CDTF">2020-03-26T13:16:00Z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